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36E" w:rsidRPr="000D636E" w:rsidRDefault="000D636E" w:rsidP="000D636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Справка</w:t>
      </w:r>
    </w:p>
    <w:p w:rsidR="000D636E" w:rsidRPr="000D636E" w:rsidRDefault="000D636E" w:rsidP="000D636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итогам проведения акции </w:t>
      </w:r>
      <w:r w:rsidRPr="00B227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«Внимание, дети!»</w:t>
      </w:r>
    </w:p>
    <w:p w:rsidR="000D636E" w:rsidRPr="000D636E" w:rsidRDefault="000D636E" w:rsidP="000D636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МБОУ «Новосолкушинская СОШ»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проверить работу классных руководителей 1 – 11 классов, по предупреждению детского дорожно-транспортного травматизма.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Сроки: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 2.09. по 30.09.2017 года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2.09. по 30.09.2017 года в МБОУ «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Новоолкушинская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была проведена профилактическая акция «Внимание, дети!» в рамках месячника по обеспечению безопасности дорожного движения.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мероприятия были направлены на предупреждение де</w:t>
      </w:r>
      <w:bookmarkStart w:id="0" w:name="_GoBack"/>
      <w:bookmarkEnd w:id="0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тского дорожно-транспортного травматизма и пропаганду безопасного поведения на дорогах. В рамках этой акции были проведены классные часы, посвященные вопросам правил дорожного движения и различные мероприятия.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вопросам правил дорожного движения было уделено в 1</w:t>
      </w:r>
      <w:proofErr w:type="gram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а,б</w:t>
      </w:r>
      <w:proofErr w:type="gram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рук. Мусаева М.С., Баширова З.Х.). Для учащихся проводились беседы, посвященные заданной теме, минутки безопасности, экскурсии «Дороги, которые ведут в школу», классный час «Сами не видят, а другим указывают». Учащиеся нарисовали рисунки «Мой маршрут до школы», выбрав наиболее безопасный путь для ребенка в школу и домой. На занятиях кружка «Я пешеход и пассажир» дети получили представления о современных транспортных средствах и их назначении, узнали о том, что они являются участниками дорожного движения.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</w:t>
      </w:r>
      <w:proofErr w:type="gram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а,б</w:t>
      </w:r>
      <w:proofErr w:type="gram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,в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рук.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Асангариева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З.М., Аслаханова Т.Т.) провели следующие мероприятия: беседа «Внимание, дорога!», инструктаж по ТБ на дорогах, повторили маршрут передвижения из школы домой с точки зрения безопасности. Проведено родительское собрание по правилам дорожного движения, где особое внимание родителей обращено на безопасное поведение детей на дорогах.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</w:t>
      </w:r>
      <w:proofErr w:type="gram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а,б</w:t>
      </w:r>
      <w:proofErr w:type="gram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рук. Исаева Л.М.,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Джанаева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Н.М.) увлекательно прошел классный час «Дорожная грамота». Проведено родительское собрание, на котором все родители получили памятки по ПДД.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классных часов с 5 по 11 класс показало, что классные руководители ведут целенаправленную работу по профилактике дорожно-транспортного травматизма, используют в своей работе разнообразные формы проведения классных часов, такие как: диспут, дискуссия, ролевая игра, круглый стол, викторина, анкетирование и др.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 соответствовали возрастным особенностям и интересам школьников, были подготовлены и проведены на высоком методическом уровне.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 все классные руководители привлекли к подготовке и проведению классного часа учащихся. Что положительно сказывается на активности класса в целом.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5-6 классах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руководители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Темерхаджиева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З.Г.,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Бухаева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П.А.)) проведены классные часы «Правила поведения на дорогах», беседы «Какая опасность может меня подстерегать дома и на улице?».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7-8 классах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руководители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Бачаева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М.В., Магомедова Х.М.,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Исраилова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Х.С.,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Мальсагова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Л.Х.). провели цикл бесед по ПДД: «Опасности на дорогах», «Правила дорожного движения», «Осторожно, пешеход», «Помни, правила ГАИ – это правила твои».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руководителем 9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Банжаевой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Х.Х. проведены беседы «Твой путь в школу» (самый безопасный маршрут), «Правостороннее и левостороннее движение: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велотранспорт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особенно был поставлен вопрос: «Внимание «Скутер»!», практическое занятие: «Проверь себя»: Дорожные знаки, беседа: «Это может случиться с каждым» - (Практическое занятие: «Простейшие правила помощи пострадавшим при ДТП».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10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(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руководитель Ахматова Р.С.) провела беседы по ПДД «Безопасная дорога», «Правила поведения в общественных местах. Предупреждение детского травматизма». На родительском собрании прошла беседа о профилактике травматизма и ДТП, правилах дорожного движения.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Библиотекарем Х.Д.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Улубаевой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организована выставка «Пешеходная дорожка».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Хава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Докаловна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провела с учащимися 1- 5 классов конкурсные программы, викторины, беседы, направленные на пропаганду соблюдения Правил дорожного движения и воспитания навыков безопасного поведения на улице и на дороге.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Классными руководителями, особенно учителями начальных классов, проведена большая работа по обеспечению обучающихся светоотражающими элементами в целях обеспечения безопасности детей на дорогах.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общешкольном родительском собрании все родители получили памятки по предупреждению </w:t>
      </w:r>
      <w:proofErr w:type="spellStart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</w:t>
      </w:r>
      <w:proofErr w:type="spellEnd"/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дорожно-транспортных происшествий.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Классными руководителями ведётся систематическая работа по формированию знаний правил дорожного движения.</w:t>
      </w:r>
    </w:p>
    <w:p w:rsidR="000D636E" w:rsidRPr="000D636E" w:rsidRDefault="000D636E" w:rsidP="000D636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Рекомендации:</w:t>
      </w:r>
    </w:p>
    <w:p w:rsidR="000D636E" w:rsidRP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Классным руководителям продолжить работу по профилактике ДТП.</w:t>
      </w:r>
    </w:p>
    <w:p w:rsidR="000D636E" w:rsidRDefault="000D636E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6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Подготовку мероприятий по ПДД осуществлять более качественно.</w:t>
      </w:r>
    </w:p>
    <w:p w:rsidR="00296061" w:rsidRDefault="00296061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636A" w:rsidRPr="005D636A" w:rsidRDefault="005D636A" w:rsidP="005D636A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6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Зам. директора по </w:t>
      </w:r>
      <w:proofErr w:type="gramStart"/>
      <w:r w:rsidRPr="005D6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</w:t>
      </w:r>
      <w:r w:rsidRPr="005D6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Д.С. </w:t>
      </w:r>
      <w:proofErr w:type="spellStart"/>
      <w:r w:rsidRPr="005D6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Бачаева</w:t>
      </w:r>
      <w:proofErr w:type="spellEnd"/>
    </w:p>
    <w:p w:rsidR="00296061" w:rsidRDefault="00296061" w:rsidP="000D636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3D06" w:rsidRPr="005D636A" w:rsidRDefault="005D636A" w:rsidP="005D636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E0AD0A2" wp14:editId="2FF2D75B">
            <wp:simplePos x="0" y="0"/>
            <wp:positionH relativeFrom="margin">
              <wp:posOffset>3160395</wp:posOffset>
            </wp:positionH>
            <wp:positionV relativeFrom="margin">
              <wp:posOffset>7061835</wp:posOffset>
            </wp:positionV>
            <wp:extent cx="3400425" cy="2486025"/>
            <wp:effectExtent l="0" t="0" r="9525" b="9525"/>
            <wp:wrapSquare wrapText="bothSides"/>
            <wp:docPr id="9" name="Рисунок 9" descr="C:\Users\User\AppData\Local\Microsoft\Windows\Temporary Internet Files\Content.Word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38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3C8552" wp14:editId="36D3444D">
            <wp:simplePos x="0" y="0"/>
            <wp:positionH relativeFrom="margin">
              <wp:posOffset>-297180</wp:posOffset>
            </wp:positionH>
            <wp:positionV relativeFrom="margin">
              <wp:posOffset>7099935</wp:posOffset>
            </wp:positionV>
            <wp:extent cx="3333750" cy="2457450"/>
            <wp:effectExtent l="0" t="0" r="0" b="0"/>
            <wp:wrapSquare wrapText="bothSides"/>
            <wp:docPr id="7" name="Рисунок 7" descr="C:\Users\User\AppData\Local\Microsoft\Windows\Temporary Internet Files\Content.Word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38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1F00993" wp14:editId="50AC30CE">
            <wp:simplePos x="0" y="0"/>
            <wp:positionH relativeFrom="page">
              <wp:posOffset>3762375</wp:posOffset>
            </wp:positionH>
            <wp:positionV relativeFrom="margin">
              <wp:posOffset>4775835</wp:posOffset>
            </wp:positionV>
            <wp:extent cx="3448050" cy="2190750"/>
            <wp:effectExtent l="0" t="0" r="0" b="0"/>
            <wp:wrapSquare wrapText="bothSides"/>
            <wp:docPr id="8" name="Рисунок 8" descr="C:\Users\User\AppData\Local\Microsoft\Windows\Temporary Internet Files\Content.Word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3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2"/>
                    <a:stretch/>
                  </pic:blipFill>
                  <pic:spPr bwMode="auto">
                    <a:xfrm>
                      <a:off x="0" y="0"/>
                      <a:ext cx="3448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06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D937F5" wp14:editId="4044AC23">
            <wp:simplePos x="0" y="0"/>
            <wp:positionH relativeFrom="margin">
              <wp:posOffset>3160395</wp:posOffset>
            </wp:positionH>
            <wp:positionV relativeFrom="margin">
              <wp:posOffset>2556510</wp:posOffset>
            </wp:positionV>
            <wp:extent cx="3295650" cy="2066925"/>
            <wp:effectExtent l="0" t="0" r="0" b="9525"/>
            <wp:wrapSquare wrapText="bothSides"/>
            <wp:docPr id="4" name="Рисунок 4" descr="C:\Users\User\AppData\Local\Microsoft\Windows\Temporary Internet Files\Content.Word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3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06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8C978E" wp14:editId="1D9ED816">
            <wp:simplePos x="0" y="0"/>
            <wp:positionH relativeFrom="margin">
              <wp:align>right</wp:align>
            </wp:positionH>
            <wp:positionV relativeFrom="margin">
              <wp:posOffset>-205740</wp:posOffset>
            </wp:positionV>
            <wp:extent cx="3251835" cy="2676525"/>
            <wp:effectExtent l="0" t="0" r="5715" b="9525"/>
            <wp:wrapSquare wrapText="bothSides"/>
            <wp:docPr id="2" name="Рисунок 2" descr="C:\Users\User\AppData\Local\Microsoft\Windows\Temporary Internet Files\Content.Word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06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D491FD" wp14:editId="02F19A7D">
            <wp:simplePos x="0" y="0"/>
            <wp:positionH relativeFrom="margin">
              <wp:posOffset>-335280</wp:posOffset>
            </wp:positionH>
            <wp:positionV relativeFrom="margin">
              <wp:posOffset>4756785</wp:posOffset>
            </wp:positionV>
            <wp:extent cx="3390900" cy="2219325"/>
            <wp:effectExtent l="0" t="0" r="0" b="9525"/>
            <wp:wrapSquare wrapText="bothSides"/>
            <wp:docPr id="5" name="Рисунок 5" descr="C:\Users\User\AppData\Local\Microsoft\Windows\Temporary Internet Files\Content.Word\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0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C05F64" wp14:editId="341838BA">
            <wp:simplePos x="0" y="0"/>
            <wp:positionH relativeFrom="margin">
              <wp:posOffset>-278130</wp:posOffset>
            </wp:positionH>
            <wp:positionV relativeFrom="margin">
              <wp:posOffset>2566035</wp:posOffset>
            </wp:positionV>
            <wp:extent cx="3276600" cy="2057400"/>
            <wp:effectExtent l="0" t="0" r="0" b="0"/>
            <wp:wrapSquare wrapText="bothSides"/>
            <wp:docPr id="3" name="Рисунок 3" descr="C:\Users\User\AppData\Local\Microsoft\Windows\Temporary Internet Files\Content.Word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3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06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450749" wp14:editId="1335504E">
            <wp:simplePos x="0" y="0"/>
            <wp:positionH relativeFrom="margin">
              <wp:posOffset>-240030</wp:posOffset>
            </wp:positionH>
            <wp:positionV relativeFrom="margin">
              <wp:posOffset>-215265</wp:posOffset>
            </wp:positionV>
            <wp:extent cx="3228975" cy="2638425"/>
            <wp:effectExtent l="0" t="0" r="9525" b="9525"/>
            <wp:wrapSquare wrapText="bothSides"/>
            <wp:docPr id="1" name="Рисунок 1" descr="C:\Users\User\AppData\Local\Microsoft\Windows\Temporary Internet Files\Content.Word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3D06" w:rsidRPr="005D636A" w:rsidSect="0029606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3B4"/>
    <w:rsid w:val="000D636E"/>
    <w:rsid w:val="00296061"/>
    <w:rsid w:val="005A3D06"/>
    <w:rsid w:val="005D636A"/>
    <w:rsid w:val="00B22718"/>
    <w:rsid w:val="00D2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CC152-C239-4985-B4CC-51FCFAD8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2017-10-19T12:10:00Z</dcterms:created>
  <dcterms:modified xsi:type="dcterms:W3CDTF">2017-10-19T12:31:00Z</dcterms:modified>
</cp:coreProperties>
</file>